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E76AE" w14:textId="77777777" w:rsidR="003528EE" w:rsidRPr="00F73CDB" w:rsidRDefault="003528EE">
      <w:pPr>
        <w:rPr>
          <w:sz w:val="20"/>
          <w:szCs w:val="20"/>
        </w:rPr>
      </w:pPr>
    </w:p>
    <w:p w14:paraId="51BCE73C" w14:textId="4B0202AD" w:rsidR="009F7504" w:rsidRPr="00F73CDB" w:rsidRDefault="0049761F" w:rsidP="009F7504">
      <w:pPr>
        <w:pBdr>
          <w:top w:val="single" w:sz="24" w:space="10" w:color="F7C23A"/>
          <w:bottom w:val="single" w:sz="24" w:space="10" w:color="F7C23A"/>
        </w:pBdr>
        <w:ind w:left="993" w:right="946"/>
        <w:jc w:val="center"/>
        <w:rPr>
          <w:rFonts w:ascii="Poppins" w:hAnsi="Poppins" w:cs="Poppins"/>
          <w:b/>
          <w:bCs/>
          <w:sz w:val="20"/>
          <w:szCs w:val="20"/>
        </w:rPr>
      </w:pPr>
      <w:r w:rsidRPr="00F73CDB">
        <w:rPr>
          <w:rFonts w:ascii="Poppins" w:hAnsi="Poppins" w:cs="Poppins"/>
          <w:b/>
          <w:bCs/>
          <w:sz w:val="20"/>
          <w:szCs w:val="20"/>
        </w:rPr>
        <w:t>LINKEDIN POST TEMPLATE</w:t>
      </w:r>
    </w:p>
    <w:p w14:paraId="3E361006" w14:textId="77777777" w:rsidR="009C49DE" w:rsidRPr="00F73CDB" w:rsidRDefault="009C49DE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2FF01398" w14:textId="16BE29C9" w:rsidR="00D82CB9" w:rsidRPr="00F73CDB" w:rsidRDefault="002B13E0" w:rsidP="009C49DE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F73CDB">
        <w:rPr>
          <w:rFonts w:ascii="Poppins" w:hAnsi="Poppins" w:cs="Poppins"/>
          <w:b/>
          <w:bCs/>
          <w:sz w:val="20"/>
          <w:szCs w:val="20"/>
        </w:rPr>
        <w:t>Caption</w:t>
      </w:r>
      <w:r w:rsidR="00D82CB9" w:rsidRPr="00F73CDB">
        <w:rPr>
          <w:rFonts w:ascii="Poppins" w:hAnsi="Poppins" w:cs="Poppins"/>
          <w:b/>
          <w:bCs/>
          <w:sz w:val="20"/>
          <w:szCs w:val="20"/>
        </w:rPr>
        <w:t xml:space="preserve"> </w:t>
      </w:r>
      <w:r w:rsidR="00D82CB9" w:rsidRPr="00F73CDB">
        <w:rPr>
          <w:rFonts w:ascii="Poppins" w:hAnsi="Poppins" w:cs="Poppins"/>
          <w:i/>
          <w:iCs/>
          <w:sz w:val="20"/>
          <w:szCs w:val="20"/>
        </w:rPr>
        <w:t>(</w:t>
      </w:r>
      <w:r w:rsidRPr="00F73CDB">
        <w:rPr>
          <w:rFonts w:ascii="Poppins" w:hAnsi="Poppins" w:cs="Poppins"/>
          <w:i/>
          <w:iCs/>
          <w:sz w:val="20"/>
          <w:szCs w:val="20"/>
        </w:rPr>
        <w:t>100</w:t>
      </w:r>
      <w:r w:rsidR="00D82CB9" w:rsidRPr="00F73CDB">
        <w:rPr>
          <w:rFonts w:ascii="Poppins" w:hAnsi="Poppins" w:cs="Poppins"/>
          <w:i/>
          <w:iCs/>
          <w:sz w:val="20"/>
          <w:szCs w:val="20"/>
        </w:rPr>
        <w:t>-</w:t>
      </w:r>
      <w:r w:rsidRPr="00F73CDB">
        <w:rPr>
          <w:rFonts w:ascii="Poppins" w:hAnsi="Poppins" w:cs="Poppins"/>
          <w:i/>
          <w:iCs/>
          <w:sz w:val="20"/>
          <w:szCs w:val="20"/>
        </w:rPr>
        <w:t>300</w:t>
      </w:r>
      <w:r w:rsidR="00D82CB9" w:rsidRPr="00F73CDB">
        <w:rPr>
          <w:rFonts w:ascii="Poppins" w:hAnsi="Poppins" w:cs="Poppins"/>
          <w:i/>
          <w:iCs/>
          <w:sz w:val="20"/>
          <w:szCs w:val="20"/>
        </w:rPr>
        <w:t xml:space="preserve"> words)</w:t>
      </w:r>
    </w:p>
    <w:tbl>
      <w:tblPr>
        <w:tblStyle w:val="TableGrid"/>
        <w:tblW w:w="0" w:type="auto"/>
        <w:tblCellMar>
          <w:top w:w="108" w:type="dxa"/>
          <w:left w:w="164" w:type="dxa"/>
          <w:bottom w:w="108" w:type="dxa"/>
          <w:right w:w="164" w:type="dxa"/>
        </w:tblCellMar>
        <w:tblLook w:val="04A0" w:firstRow="1" w:lastRow="0" w:firstColumn="1" w:lastColumn="0" w:noHBand="0" w:noVBand="1"/>
      </w:tblPr>
      <w:tblGrid>
        <w:gridCol w:w="9016"/>
      </w:tblGrid>
      <w:tr w:rsidR="009C49DE" w:rsidRPr="00F73CDB" w14:paraId="0FB66CB4" w14:textId="77777777" w:rsidTr="00E46CBE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</w:tcPr>
          <w:p w14:paraId="2C4AAADA" w14:textId="77777777" w:rsidR="009C49DE" w:rsidRDefault="009C49DE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2C04B490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6627E33A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7121631D" w14:textId="77777777" w:rsidR="002B13E0" w:rsidRDefault="002B13E0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633BFF1A" w14:textId="6848F850" w:rsidR="00F73CDB" w:rsidRP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p w14:paraId="6848E6B3" w14:textId="5135BE8E" w:rsidR="009F7504" w:rsidRPr="00F73CDB" w:rsidRDefault="009F7504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09D84AB9" w14:textId="7508F0FF" w:rsidR="00D82CB9" w:rsidRPr="00F73CDB" w:rsidRDefault="004A0922" w:rsidP="009F7504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F73CDB">
        <w:rPr>
          <w:rFonts w:ascii="Poppins" w:hAnsi="Poppins" w:cs="Poppins"/>
          <w:b/>
          <w:bCs/>
          <w:sz w:val="20"/>
          <w:szCs w:val="20"/>
        </w:rPr>
        <w:t>Ideas for supporting image(s) and/or video(s)</w:t>
      </w:r>
      <w:r w:rsidR="00D82CB9" w:rsidRPr="00F73CDB">
        <w:rPr>
          <w:rFonts w:ascii="Poppins" w:hAnsi="Poppins" w:cs="Poppins"/>
          <w:b/>
          <w:bCs/>
          <w:sz w:val="20"/>
          <w:szCs w:val="20"/>
        </w:rPr>
        <w:t xml:space="preserve"> </w:t>
      </w:r>
    </w:p>
    <w:tbl>
      <w:tblPr>
        <w:tblStyle w:val="TableGrid"/>
        <w:tblW w:w="0" w:type="auto"/>
        <w:tblCellMar>
          <w:top w:w="108" w:type="dxa"/>
          <w:left w:w="164" w:type="dxa"/>
          <w:bottom w:w="108" w:type="dxa"/>
          <w:right w:w="164" w:type="dxa"/>
        </w:tblCellMar>
        <w:tblLook w:val="04A0" w:firstRow="1" w:lastRow="0" w:firstColumn="1" w:lastColumn="0" w:noHBand="0" w:noVBand="1"/>
      </w:tblPr>
      <w:tblGrid>
        <w:gridCol w:w="9016"/>
      </w:tblGrid>
      <w:tr w:rsidR="009C49DE" w:rsidRPr="00F73CDB" w14:paraId="36F59524" w14:textId="77777777" w:rsidTr="00E46CBE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  <w:shd w:val="clear" w:color="auto" w:fill="FFF2CC" w:themeFill="accent4" w:themeFillTint="33"/>
          </w:tcPr>
          <w:p w14:paraId="15DC3FA1" w14:textId="77777777" w:rsidR="009C49DE" w:rsidRPr="00F73CDB" w:rsidRDefault="009C49DE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5CCD11C1" w14:textId="77777777" w:rsidR="009C49DE" w:rsidRDefault="009C49DE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20E2ED05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1C266B70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23C15042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4794DED0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408F20DE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58866668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056784AA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0C382B66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419AB5EC" w14:textId="77777777" w:rsid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  <w:p w14:paraId="3D81C87F" w14:textId="77777777" w:rsidR="00F73CDB" w:rsidRPr="00F73CDB" w:rsidRDefault="00F73CDB" w:rsidP="00E46CBE">
            <w:pPr>
              <w:rPr>
                <w:rFonts w:ascii="Poppins" w:hAnsi="Poppins" w:cs="Poppins"/>
                <w:sz w:val="20"/>
                <w:szCs w:val="20"/>
              </w:rPr>
            </w:pPr>
          </w:p>
        </w:tc>
      </w:tr>
    </w:tbl>
    <w:p w14:paraId="29D6A090" w14:textId="257F28EA" w:rsidR="009F7504" w:rsidRPr="00F73CDB" w:rsidRDefault="009F7504" w:rsidP="009F7504">
      <w:pPr>
        <w:ind w:right="-330"/>
        <w:rPr>
          <w:rFonts w:ascii="Poppins" w:hAnsi="Poppins" w:cs="Poppins"/>
          <w:sz w:val="20"/>
          <w:szCs w:val="20"/>
        </w:rPr>
      </w:pPr>
    </w:p>
    <w:p w14:paraId="697B64AF" w14:textId="77777777" w:rsidR="00281CD4" w:rsidRPr="00F73CDB" w:rsidRDefault="00281CD4">
      <w:pPr>
        <w:rPr>
          <w:rFonts w:ascii="Poppins" w:hAnsi="Poppins" w:cs="Poppins"/>
          <w:b/>
          <w:sz w:val="20"/>
          <w:szCs w:val="20"/>
        </w:rPr>
      </w:pPr>
      <w:r w:rsidRPr="00F73CDB">
        <w:rPr>
          <w:rFonts w:ascii="Poppins" w:hAnsi="Poppins" w:cs="Poppins"/>
          <w:b/>
          <w:sz w:val="20"/>
          <w:szCs w:val="20"/>
        </w:rPr>
        <w:br w:type="page"/>
      </w:r>
    </w:p>
    <w:p w14:paraId="099C63FB" w14:textId="13E8EA90" w:rsidR="00F45F38" w:rsidRPr="00F73CDB" w:rsidRDefault="00F45F38" w:rsidP="00F45F38">
      <w:pPr>
        <w:ind w:right="-330"/>
        <w:rPr>
          <w:rFonts w:ascii="Poppins" w:hAnsi="Poppins" w:cs="Poppins"/>
          <w:b/>
          <w:bCs/>
          <w:sz w:val="20"/>
          <w:szCs w:val="20"/>
        </w:rPr>
      </w:pPr>
      <w:r w:rsidRPr="00F73CDB">
        <w:rPr>
          <w:rFonts w:ascii="Poppins" w:hAnsi="Poppins" w:cs="Poppins"/>
          <w:b/>
          <w:bCs/>
          <w:sz w:val="20"/>
          <w:szCs w:val="20"/>
        </w:rPr>
        <w:lastRenderedPageBreak/>
        <w:t>Usage Instructions</w:t>
      </w:r>
    </w:p>
    <w:p w14:paraId="01B8F326" w14:textId="3FA78C7D" w:rsidR="00F73CDB" w:rsidRPr="00C110C5" w:rsidRDefault="004A0922" w:rsidP="00C110C5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sz w:val="20"/>
          <w:szCs w:val="20"/>
        </w:rPr>
      </w:pPr>
      <w:r w:rsidRPr="00F73CDB">
        <w:rPr>
          <w:rFonts w:ascii="Poppins" w:hAnsi="Poppins" w:cs="Poppins"/>
          <w:b/>
          <w:bCs/>
          <w:sz w:val="20"/>
          <w:szCs w:val="20"/>
        </w:rPr>
        <w:t>Caption</w:t>
      </w:r>
      <w:r w:rsidR="00F45F38" w:rsidRPr="00F73CDB">
        <w:rPr>
          <w:rFonts w:ascii="Poppins" w:hAnsi="Poppins" w:cs="Poppins"/>
          <w:b/>
          <w:bCs/>
          <w:sz w:val="20"/>
          <w:szCs w:val="20"/>
        </w:rPr>
        <w:t>:</w:t>
      </w:r>
      <w:r w:rsidR="00F45F38" w:rsidRPr="00F73CDB">
        <w:rPr>
          <w:rFonts w:ascii="Poppins" w:hAnsi="Poppins" w:cs="Poppins"/>
          <w:sz w:val="20"/>
          <w:szCs w:val="20"/>
        </w:rPr>
        <w:t xml:space="preserve">  </w:t>
      </w:r>
      <w:r w:rsidRPr="00F73CDB">
        <w:rPr>
          <w:rFonts w:ascii="Poppins" w:hAnsi="Poppins" w:cs="Poppins"/>
          <w:sz w:val="20"/>
          <w:szCs w:val="20"/>
        </w:rPr>
        <w:t>Write a caption (text) to appear within a company LinkedIn post. Ensure this text uses inclusive language and presents Trendie in a positive light. You may use stories, hashtags</w:t>
      </w:r>
      <w:r w:rsidR="00320873" w:rsidRPr="00F73CDB">
        <w:rPr>
          <w:rFonts w:ascii="Poppins" w:hAnsi="Poppins" w:cs="Poppins"/>
          <w:sz w:val="20"/>
          <w:szCs w:val="20"/>
        </w:rPr>
        <w:t>, questions</w:t>
      </w:r>
      <w:r w:rsidRPr="00F73CDB">
        <w:rPr>
          <w:rFonts w:ascii="Poppins" w:hAnsi="Poppins" w:cs="Poppins"/>
          <w:sz w:val="20"/>
          <w:szCs w:val="20"/>
        </w:rPr>
        <w:t xml:space="preserve"> and emojis in your caption. </w:t>
      </w:r>
      <w:r w:rsidRPr="00F73CDB">
        <w:rPr>
          <w:rFonts w:ascii="Poppins" w:hAnsi="Poppins" w:cs="Poppins"/>
          <w:sz w:val="20"/>
          <w:szCs w:val="20"/>
        </w:rPr>
        <w:br/>
        <w:t>Aim to capture people’s attention within the first 1-2 sentences. That is, craft an opening that makes people pause and think, “I need to know more”. For example, you may wish to start your caption with an interesting diversity statistic, a thought-provoking question or an intriguing statement.</w:t>
      </w:r>
      <w:r w:rsidRPr="00F73CDB">
        <w:rPr>
          <w:rFonts w:ascii="Poppins" w:hAnsi="Poppins" w:cs="Poppins"/>
          <w:sz w:val="20"/>
          <w:szCs w:val="20"/>
        </w:rPr>
        <w:br/>
        <w:t xml:space="preserve">Also </w:t>
      </w:r>
      <w:r w:rsidR="00822311" w:rsidRPr="00F73CDB">
        <w:rPr>
          <w:rFonts w:ascii="Poppins" w:hAnsi="Poppins" w:cs="Poppins"/>
          <w:sz w:val="20"/>
          <w:szCs w:val="20"/>
        </w:rPr>
        <w:t xml:space="preserve">try to </w:t>
      </w:r>
      <w:r w:rsidRPr="00F73CDB">
        <w:rPr>
          <w:rFonts w:ascii="Poppins" w:hAnsi="Poppins" w:cs="Poppins"/>
          <w:sz w:val="20"/>
          <w:szCs w:val="20"/>
        </w:rPr>
        <w:t>avoid your caption be</w:t>
      </w:r>
      <w:r w:rsidR="00822311" w:rsidRPr="00F73CDB">
        <w:rPr>
          <w:rFonts w:ascii="Poppins" w:hAnsi="Poppins" w:cs="Poppins"/>
          <w:sz w:val="20"/>
          <w:szCs w:val="20"/>
        </w:rPr>
        <w:t>com</w:t>
      </w:r>
      <w:r w:rsidRPr="00F73CDB">
        <w:rPr>
          <w:rFonts w:ascii="Poppins" w:hAnsi="Poppins" w:cs="Poppins"/>
          <w:sz w:val="20"/>
          <w:szCs w:val="20"/>
        </w:rPr>
        <w:t xml:space="preserve">ing a ‘long wall of text’. </w:t>
      </w:r>
      <w:r w:rsidR="003824EC" w:rsidRPr="00F73CDB">
        <w:rPr>
          <w:rFonts w:ascii="Poppins" w:hAnsi="Poppins" w:cs="Poppins"/>
          <w:sz w:val="20"/>
          <w:szCs w:val="20"/>
        </w:rPr>
        <w:t>Aim to b</w:t>
      </w:r>
      <w:r w:rsidRPr="00F73CDB">
        <w:rPr>
          <w:rFonts w:ascii="Poppins" w:hAnsi="Poppins" w:cs="Poppins"/>
          <w:sz w:val="20"/>
          <w:szCs w:val="20"/>
        </w:rPr>
        <w:t>reak up your caption into shorter paragraphs.</w:t>
      </w:r>
    </w:p>
    <w:p w14:paraId="39ABA9C3" w14:textId="04BAE6FA" w:rsidR="00F45F38" w:rsidRPr="00F73CDB" w:rsidRDefault="004A0922" w:rsidP="004A0922">
      <w:pPr>
        <w:pStyle w:val="ListParagraph"/>
        <w:numPr>
          <w:ilvl w:val="0"/>
          <w:numId w:val="6"/>
        </w:numPr>
        <w:spacing w:line="278" w:lineRule="auto"/>
        <w:ind w:right="-330"/>
        <w:rPr>
          <w:rFonts w:ascii="Poppins" w:hAnsi="Poppins" w:cs="Poppins"/>
          <w:bCs/>
          <w:sz w:val="20"/>
          <w:szCs w:val="20"/>
        </w:rPr>
      </w:pPr>
      <w:r w:rsidRPr="00F73CDB">
        <w:rPr>
          <w:rFonts w:ascii="Poppins" w:hAnsi="Poppins" w:cs="Poppins"/>
          <w:b/>
          <w:bCs/>
          <w:sz w:val="20"/>
          <w:szCs w:val="20"/>
        </w:rPr>
        <w:t>Ideas for supporting image(s) and/or video(s)</w:t>
      </w:r>
      <w:r w:rsidR="009C49DE" w:rsidRPr="00F73CDB">
        <w:rPr>
          <w:rFonts w:ascii="Poppins" w:hAnsi="Poppins" w:cs="Poppins"/>
          <w:b/>
          <w:bCs/>
          <w:sz w:val="20"/>
          <w:szCs w:val="20"/>
        </w:rPr>
        <w:t>:</w:t>
      </w:r>
      <w:r w:rsidR="00F45F38" w:rsidRPr="00F73CDB">
        <w:rPr>
          <w:rFonts w:ascii="Poppins" w:hAnsi="Poppins" w:cs="Poppins"/>
          <w:sz w:val="20"/>
          <w:szCs w:val="20"/>
        </w:rPr>
        <w:t xml:space="preserve"> </w:t>
      </w:r>
      <w:r w:rsidRPr="00F73CDB">
        <w:rPr>
          <w:rFonts w:ascii="Poppins" w:hAnsi="Poppins" w:cs="Poppins"/>
          <w:sz w:val="20"/>
          <w:szCs w:val="20"/>
        </w:rPr>
        <w:t>List one or more ideas for visual content – e.g., image(s) and/or video(s) – that can be used for the LinkedIn post. For example, this could be photos from a company diversity workshop, a video of you giving diversity tips or a graphic that illustrates a diversity-related concept.</w:t>
      </w:r>
    </w:p>
    <w:sectPr w:rsidR="00F45F38" w:rsidRPr="00F73CDB" w:rsidSect="009F7504">
      <w:headerReference w:type="default" r:id="rId7"/>
      <w:pgSz w:w="12240" w:h="15840" w:code="1"/>
      <w:pgMar w:top="1986" w:right="1440" w:bottom="26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C982A" w14:textId="77777777" w:rsidR="002C27DF" w:rsidRDefault="002C27DF" w:rsidP="00F256C5">
      <w:pPr>
        <w:spacing w:after="0" w:line="240" w:lineRule="auto"/>
      </w:pPr>
      <w:r>
        <w:separator/>
      </w:r>
    </w:p>
  </w:endnote>
  <w:endnote w:type="continuationSeparator" w:id="0">
    <w:p w14:paraId="36FD718D" w14:textId="77777777" w:rsidR="002C27DF" w:rsidRDefault="002C27DF" w:rsidP="00F25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B366D9" w14:textId="77777777" w:rsidR="002C27DF" w:rsidRDefault="002C27DF" w:rsidP="00F256C5">
      <w:pPr>
        <w:spacing w:after="0" w:line="240" w:lineRule="auto"/>
      </w:pPr>
      <w:r>
        <w:separator/>
      </w:r>
    </w:p>
  </w:footnote>
  <w:footnote w:type="continuationSeparator" w:id="0">
    <w:p w14:paraId="1E928796" w14:textId="77777777" w:rsidR="002C27DF" w:rsidRDefault="002C27DF" w:rsidP="00F25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E96E7" w14:textId="77777777" w:rsidR="00F256C5" w:rsidRDefault="002C27DF">
    <w:pPr>
      <w:pStyle w:val="Header"/>
    </w:pPr>
    <w:r>
      <w:rPr>
        <w:noProof/>
      </w:rPr>
      <w:pict w14:anchorId="2841CC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-1in;margin-top:-36pt;width:612pt;height:793pt;z-index:-251658752;mso-wrap-edited:f;mso-width-percent:0;mso-height-percent:0;mso-position-horizontal-relative:text;mso-position-vertical-relative:text;mso-width-percent:0;mso-height-percent:0">
          <v:imagedata r:id="rId1" o:title="Trendie Letterhead-01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302E7"/>
    <w:multiLevelType w:val="hybridMultilevel"/>
    <w:tmpl w:val="32902BEE"/>
    <w:lvl w:ilvl="0" w:tplc="04090001">
      <w:start w:val="1"/>
      <w:numFmt w:val="bullet"/>
      <w:lvlText w:val=""/>
      <w:lvlJc w:val="left"/>
      <w:pPr>
        <w:ind w:left="1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9" w:hanging="360"/>
      </w:pPr>
      <w:rPr>
        <w:rFonts w:ascii="Wingdings" w:hAnsi="Wingdings" w:hint="default"/>
      </w:rPr>
    </w:lvl>
  </w:abstractNum>
  <w:abstractNum w:abstractNumId="1" w15:restartNumberingAfterBreak="0">
    <w:nsid w:val="1ED50771"/>
    <w:multiLevelType w:val="hybridMultilevel"/>
    <w:tmpl w:val="305C8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A55415"/>
    <w:multiLevelType w:val="hybridMultilevel"/>
    <w:tmpl w:val="09569B44"/>
    <w:lvl w:ilvl="0" w:tplc="047A0A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 w:tplc="C4FEF6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EFC45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BB336C"/>
    <w:multiLevelType w:val="hybridMultilevel"/>
    <w:tmpl w:val="4A38A5C0"/>
    <w:lvl w:ilvl="0" w:tplc="84960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F7C23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B5544"/>
    <w:multiLevelType w:val="multilevel"/>
    <w:tmpl w:val="2924A328"/>
    <w:styleLink w:val="CurrentList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FC45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5A3CAF"/>
    <w:multiLevelType w:val="multilevel"/>
    <w:tmpl w:val="C5DC271E"/>
    <w:styleLink w:val="CurrentList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8462125">
    <w:abstractNumId w:val="1"/>
  </w:num>
  <w:num w:numId="2" w16cid:durableId="1362899227">
    <w:abstractNumId w:val="0"/>
  </w:num>
  <w:num w:numId="3" w16cid:durableId="1136409508">
    <w:abstractNumId w:val="2"/>
  </w:num>
  <w:num w:numId="4" w16cid:durableId="1078599327">
    <w:abstractNumId w:val="5"/>
  </w:num>
  <w:num w:numId="5" w16cid:durableId="1369141497">
    <w:abstractNumId w:val="4"/>
  </w:num>
  <w:num w:numId="6" w16cid:durableId="14424539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690"/>
    <w:rsid w:val="000C6AA7"/>
    <w:rsid w:val="001A70FF"/>
    <w:rsid w:val="00281CD4"/>
    <w:rsid w:val="00284491"/>
    <w:rsid w:val="002B13E0"/>
    <w:rsid w:val="002C27DF"/>
    <w:rsid w:val="002D1BFB"/>
    <w:rsid w:val="002F5CAC"/>
    <w:rsid w:val="00320873"/>
    <w:rsid w:val="003528EE"/>
    <w:rsid w:val="00370421"/>
    <w:rsid w:val="00372177"/>
    <w:rsid w:val="003824EC"/>
    <w:rsid w:val="003E7DF5"/>
    <w:rsid w:val="003F536E"/>
    <w:rsid w:val="00453D59"/>
    <w:rsid w:val="0049761F"/>
    <w:rsid w:val="004A0922"/>
    <w:rsid w:val="005071AE"/>
    <w:rsid w:val="00515C66"/>
    <w:rsid w:val="005362A3"/>
    <w:rsid w:val="00546EE5"/>
    <w:rsid w:val="00581FDE"/>
    <w:rsid w:val="005C69E5"/>
    <w:rsid w:val="00671327"/>
    <w:rsid w:val="006F40C6"/>
    <w:rsid w:val="007113E4"/>
    <w:rsid w:val="007E5581"/>
    <w:rsid w:val="00822311"/>
    <w:rsid w:val="00830690"/>
    <w:rsid w:val="008C013D"/>
    <w:rsid w:val="009C49DE"/>
    <w:rsid w:val="009D2FE5"/>
    <w:rsid w:val="009E085A"/>
    <w:rsid w:val="009F7504"/>
    <w:rsid w:val="00AB147A"/>
    <w:rsid w:val="00AC462F"/>
    <w:rsid w:val="00AE7E9B"/>
    <w:rsid w:val="00AF6085"/>
    <w:rsid w:val="00B7043E"/>
    <w:rsid w:val="00C05DD4"/>
    <w:rsid w:val="00C110C5"/>
    <w:rsid w:val="00C41B29"/>
    <w:rsid w:val="00C87768"/>
    <w:rsid w:val="00D70920"/>
    <w:rsid w:val="00D82CB9"/>
    <w:rsid w:val="00D84B5F"/>
    <w:rsid w:val="00DC485E"/>
    <w:rsid w:val="00DC67D9"/>
    <w:rsid w:val="00E00059"/>
    <w:rsid w:val="00E76310"/>
    <w:rsid w:val="00EF6D08"/>
    <w:rsid w:val="00F256C5"/>
    <w:rsid w:val="00F45F38"/>
    <w:rsid w:val="00F73CDB"/>
    <w:rsid w:val="00FC181F"/>
    <w:rsid w:val="00FE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C5516"/>
  <w15:chartTrackingRefBased/>
  <w15:docId w15:val="{C0ED3FA3-5F10-4E95-BF78-6BBAB2DE0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6C5"/>
  </w:style>
  <w:style w:type="paragraph" w:styleId="Footer">
    <w:name w:val="footer"/>
    <w:basedOn w:val="Normal"/>
    <w:link w:val="Foot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6C5"/>
  </w:style>
  <w:style w:type="table" w:styleId="TableGrid">
    <w:name w:val="Table Grid"/>
    <w:basedOn w:val="TableNormal"/>
    <w:uiPriority w:val="39"/>
    <w:rsid w:val="009F7504"/>
    <w:pPr>
      <w:spacing w:after="0" w:line="240" w:lineRule="auto"/>
    </w:pPr>
    <w:rPr>
      <w:kern w:val="2"/>
      <w:sz w:val="24"/>
      <w:szCs w:val="24"/>
      <w:lang w:val="en-A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7504"/>
    <w:pPr>
      <w:ind w:left="720"/>
      <w:contextualSpacing/>
    </w:pPr>
  </w:style>
  <w:style w:type="numbering" w:customStyle="1" w:styleId="CurrentList1">
    <w:name w:val="Current List1"/>
    <w:uiPriority w:val="99"/>
    <w:rsid w:val="009F7504"/>
    <w:pPr>
      <w:numPr>
        <w:numId w:val="4"/>
      </w:numPr>
    </w:pPr>
  </w:style>
  <w:style w:type="numbering" w:customStyle="1" w:styleId="CurrentList2">
    <w:name w:val="Current List2"/>
    <w:uiPriority w:val="99"/>
    <w:rsid w:val="009D2FE5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Tariq</dc:creator>
  <cp:keywords/>
  <dc:description/>
  <cp:lastModifiedBy>Sania Javed</cp:lastModifiedBy>
  <cp:revision>39</cp:revision>
  <dcterms:created xsi:type="dcterms:W3CDTF">2024-09-10T07:18:00Z</dcterms:created>
  <dcterms:modified xsi:type="dcterms:W3CDTF">2025-04-05T15:19:00Z</dcterms:modified>
</cp:coreProperties>
</file>